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AB867" w14:textId="77777777" w:rsidR="003C3B20" w:rsidRDefault="003C3B20" w:rsidP="003C3B20">
      <w:pPr>
        <w:pStyle w:val="Pa13"/>
        <w:spacing w:before="60" w:line="240" w:lineRule="auto"/>
        <w:ind w:left="1180" w:hanging="1180"/>
        <w:rPr>
          <w:rFonts w:ascii="Times New Roman" w:hAnsi="Times New Roman" w:cs="Times New Roman"/>
          <w:color w:val="000000" w:themeColor="text1"/>
          <w:sz w:val="32"/>
          <w:szCs w:val="32"/>
        </w:rPr>
      </w:pPr>
      <w:bookmarkStart w:id="0" w:name="_Hlk110523897"/>
      <w:r>
        <w:rPr>
          <w:rFonts w:ascii="Times New Roman" w:hAnsi="Times New Roman" w:cs="Times New Roman"/>
          <w:color w:val="000000" w:themeColor="text1"/>
          <w:sz w:val="32"/>
          <w:szCs w:val="32"/>
        </w:rPr>
        <w:t xml:space="preserve">Chapter 10: Dissociative Disorders  </w:t>
      </w:r>
    </w:p>
    <w:p w14:paraId="1D612B60" w14:textId="22C3A4FC" w:rsidR="00626A7D" w:rsidRDefault="00F32BF0" w:rsidP="002C6CC6">
      <w:pPr>
        <w:shd w:val="clear" w:color="auto" w:fill="FFFFFF"/>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br/>
      </w:r>
      <w:r>
        <w:rPr>
          <w:rFonts w:ascii="Times New Roman" w:hAnsi="Times New Roman"/>
          <w:b/>
          <w:color w:val="000000" w:themeColor="text1"/>
          <w:sz w:val="24"/>
          <w:szCs w:val="24"/>
        </w:rPr>
        <w:t>Video Title:</w:t>
      </w:r>
      <w:r>
        <w:rPr>
          <w:rFonts w:ascii="Times New Roman" w:hAnsi="Times New Roman"/>
          <w:color w:val="000000" w:themeColor="text1"/>
          <w:sz w:val="24"/>
          <w:szCs w:val="24"/>
        </w:rPr>
        <w:t xml:space="preserve"> </w:t>
      </w:r>
      <w:r w:rsidR="002E0E58">
        <w:rPr>
          <w:rFonts w:ascii="Times New Roman" w:hAnsi="Times New Roman"/>
          <w:color w:val="000000" w:themeColor="text1"/>
          <w:sz w:val="24"/>
          <w:szCs w:val="24"/>
        </w:rPr>
        <w:t>“</w:t>
      </w:r>
      <w:r w:rsidR="00C475EC">
        <w:rPr>
          <w:rFonts w:ascii="Times New Roman" w:hAnsi="Times New Roman"/>
          <w:color w:val="000000" w:themeColor="text1"/>
          <w:sz w:val="24"/>
          <w:szCs w:val="24"/>
        </w:rPr>
        <w:t>Me, Myself, and I</w:t>
      </w:r>
      <w:r w:rsidR="00210FD4">
        <w:rPr>
          <w:rFonts w:ascii="Times New Roman" w:hAnsi="Times New Roman"/>
          <w:color w:val="000000" w:themeColor="text1"/>
          <w:sz w:val="24"/>
          <w:szCs w:val="24"/>
        </w:rPr>
        <w:t>”</w:t>
      </w:r>
      <w:r w:rsidR="00C475EC">
        <w:rPr>
          <w:rFonts w:ascii="Times New Roman" w:hAnsi="Times New Roman"/>
          <w:color w:val="000000" w:themeColor="text1"/>
          <w:sz w:val="24"/>
          <w:szCs w:val="24"/>
        </w:rPr>
        <w:t>: Dissociative Identity Disorder</w:t>
      </w:r>
    </w:p>
    <w:p w14:paraId="33C9C157" w14:textId="77777777" w:rsidR="00626A7D" w:rsidRDefault="00F32BF0" w:rsidP="002C6CC6">
      <w:pPr>
        <w:shd w:val="clear" w:color="auto" w:fill="FFFFFF"/>
        <w:spacing w:after="0" w:line="240" w:lineRule="auto"/>
        <w:rPr>
          <w:rStyle w:val="Hyperlink"/>
          <w:rFonts w:ascii="Times New Roman" w:hAnsi="Times New Roman"/>
          <w:sz w:val="24"/>
          <w:szCs w:val="24"/>
        </w:rPr>
      </w:pPr>
      <w:r>
        <w:rPr>
          <w:rFonts w:ascii="Times New Roman" w:hAnsi="Times New Roman"/>
          <w:b/>
          <w:color w:val="000000" w:themeColor="text1"/>
          <w:sz w:val="24"/>
          <w:szCs w:val="24"/>
        </w:rPr>
        <w:t>Video URL:</w:t>
      </w:r>
      <w:r>
        <w:rPr>
          <w:rFonts w:ascii="Times New Roman" w:hAnsi="Times New Roman"/>
          <w:color w:val="000000" w:themeColor="text1"/>
          <w:sz w:val="24"/>
          <w:szCs w:val="24"/>
        </w:rPr>
        <w:t xml:space="preserve"> </w:t>
      </w:r>
      <w:hyperlink r:id="rId4" w:history="1">
        <w:r w:rsidR="00C475EC" w:rsidRPr="00F551BC">
          <w:rPr>
            <w:rStyle w:val="Hyperlink"/>
            <w:rFonts w:ascii="Times New Roman" w:hAnsi="Times New Roman"/>
            <w:sz w:val="24"/>
            <w:szCs w:val="24"/>
          </w:rPr>
          <w:t>https://youtu.be/l4hVtBV5o4s</w:t>
        </w:r>
      </w:hyperlink>
      <w:r w:rsidR="00C475EC">
        <w:rPr>
          <w:rFonts w:ascii="Times New Roman" w:hAnsi="Times New Roman"/>
          <w:color w:val="000000" w:themeColor="text1"/>
          <w:sz w:val="24"/>
          <w:szCs w:val="24"/>
        </w:rPr>
        <w:t xml:space="preserve"> </w:t>
      </w:r>
    </w:p>
    <w:p w14:paraId="5E0AFAAC" w14:textId="59DD96DF" w:rsidR="00F32BF0" w:rsidRPr="002C6CC6" w:rsidRDefault="00F32BF0" w:rsidP="002C6CC6">
      <w:pPr>
        <w:shd w:val="clear" w:color="auto" w:fill="FFFFFF"/>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Run Time:</w:t>
      </w:r>
      <w:r>
        <w:rPr>
          <w:rFonts w:ascii="Times New Roman" w:hAnsi="Times New Roman"/>
          <w:color w:val="000000" w:themeColor="text1"/>
          <w:sz w:val="24"/>
          <w:szCs w:val="24"/>
        </w:rPr>
        <w:t xml:space="preserve"> </w:t>
      </w:r>
      <w:r w:rsidR="00C475EC">
        <w:rPr>
          <w:rFonts w:ascii="Times New Roman" w:hAnsi="Times New Roman"/>
          <w:color w:val="000000" w:themeColor="text1"/>
          <w:sz w:val="24"/>
          <w:szCs w:val="24"/>
        </w:rPr>
        <w:t>5:19</w:t>
      </w:r>
      <w:r>
        <w:rPr>
          <w:rFonts w:ascii="Times New Roman" w:hAnsi="Times New Roman"/>
          <w:color w:val="000000" w:themeColor="text1"/>
          <w:sz w:val="24"/>
          <w:szCs w:val="24"/>
        </w:rPr>
        <w:br/>
      </w:r>
      <w:r>
        <w:rPr>
          <w:rFonts w:ascii="Times New Roman" w:hAnsi="Times New Roman"/>
          <w:b/>
          <w:color w:val="000000" w:themeColor="text1"/>
          <w:sz w:val="24"/>
          <w:szCs w:val="24"/>
        </w:rPr>
        <w:t>Source:</w:t>
      </w:r>
      <w:r>
        <w:rPr>
          <w:rFonts w:ascii="Times New Roman" w:hAnsi="Times New Roman"/>
          <w:color w:val="000000" w:themeColor="text1"/>
          <w:sz w:val="24"/>
          <w:szCs w:val="24"/>
        </w:rPr>
        <w:t xml:space="preserve"> </w:t>
      </w:r>
      <w:r w:rsidR="00C475EC">
        <w:rPr>
          <w:rFonts w:ascii="Times New Roman" w:hAnsi="Times New Roman"/>
          <w:color w:val="000000" w:themeColor="text1"/>
          <w:sz w:val="24"/>
          <w:szCs w:val="24"/>
        </w:rPr>
        <w:t>SciShow Psych</w:t>
      </w:r>
      <w:r w:rsidR="000F67BA">
        <w:rPr>
          <w:rFonts w:ascii="Times New Roman" w:hAnsi="Times New Roman"/>
          <w:color w:val="000000" w:themeColor="text1"/>
          <w:sz w:val="24"/>
          <w:szCs w:val="24"/>
        </w:rPr>
        <w:t>/</w:t>
      </w:r>
      <w:r w:rsidR="006B025D">
        <w:rPr>
          <w:rFonts w:ascii="Times New Roman" w:hAnsi="Times New Roman"/>
          <w:color w:val="000000" w:themeColor="text1"/>
          <w:sz w:val="24"/>
          <w:szCs w:val="24"/>
        </w:rPr>
        <w:t>YouTube</w:t>
      </w:r>
      <w:r>
        <w:rPr>
          <w:rFonts w:ascii="Times New Roman" w:hAnsi="Times New Roman"/>
          <w:color w:val="000000" w:themeColor="text1"/>
          <w:sz w:val="24"/>
          <w:szCs w:val="24"/>
        </w:rPr>
        <w:br/>
      </w:r>
      <w:r>
        <w:rPr>
          <w:rFonts w:ascii="Times New Roman" w:hAnsi="Times New Roman"/>
          <w:b/>
          <w:color w:val="000000" w:themeColor="text1"/>
          <w:sz w:val="24"/>
          <w:szCs w:val="24"/>
        </w:rPr>
        <w:t>Close</w:t>
      </w:r>
      <w:r w:rsidR="007C41EB">
        <w:rPr>
          <w:rFonts w:ascii="Times New Roman" w:hAnsi="Times New Roman"/>
          <w:b/>
          <w:color w:val="000000" w:themeColor="text1"/>
          <w:sz w:val="24"/>
          <w:szCs w:val="24"/>
        </w:rPr>
        <w:t>d</w:t>
      </w:r>
      <w:r>
        <w:rPr>
          <w:rFonts w:ascii="Times New Roman" w:hAnsi="Times New Roman"/>
          <w:b/>
          <w:color w:val="000000" w:themeColor="text1"/>
          <w:sz w:val="24"/>
          <w:szCs w:val="24"/>
        </w:rPr>
        <w:t xml:space="preserve"> Caption Available:</w:t>
      </w:r>
      <w:r>
        <w:rPr>
          <w:rFonts w:ascii="Times New Roman" w:hAnsi="Times New Roman"/>
          <w:color w:val="000000" w:themeColor="text1"/>
          <w:sz w:val="24"/>
          <w:szCs w:val="24"/>
        </w:rPr>
        <w:t xml:space="preserve"> </w:t>
      </w:r>
      <w:r w:rsidR="00C475EC">
        <w:rPr>
          <w:rFonts w:ascii="Times New Roman" w:hAnsi="Times New Roman"/>
          <w:color w:val="000000" w:themeColor="text1"/>
          <w:sz w:val="24"/>
          <w:szCs w:val="24"/>
        </w:rPr>
        <w:t>No</w:t>
      </w:r>
    </w:p>
    <w:p w14:paraId="663F910B" w14:textId="77777777" w:rsidR="00F32BF0" w:rsidRDefault="00F32BF0" w:rsidP="00F32BF0">
      <w:pPr>
        <w:shd w:val="clear" w:color="auto" w:fill="FFFFFF"/>
        <w:spacing w:before="180" w:after="180" w:line="240" w:lineRule="auto"/>
        <w:rPr>
          <w:rFonts w:ascii="Times New Roman" w:hAnsi="Times New Roman"/>
          <w:color w:val="000000" w:themeColor="text1"/>
          <w:sz w:val="24"/>
          <w:szCs w:val="24"/>
        </w:rPr>
      </w:pPr>
      <w:r>
        <w:rPr>
          <w:rFonts w:ascii="Times New Roman" w:hAnsi="Times New Roman"/>
          <w:color w:val="000000" w:themeColor="text1"/>
          <w:sz w:val="24"/>
          <w:szCs w:val="24"/>
        </w:rPr>
        <w:t>Summary of Video:</w:t>
      </w:r>
    </w:p>
    <w:p w14:paraId="2FAC36CD" w14:textId="77777777" w:rsidR="00C475EC" w:rsidRDefault="000F67BA" w:rsidP="00C475EC">
      <w:pPr>
        <w:spacing w:after="0" w:line="240" w:lineRule="auto"/>
        <w:rPr>
          <w:rFonts w:ascii="Times New Roman" w:hAnsi="Times New Roman"/>
          <w:sz w:val="24"/>
          <w:szCs w:val="24"/>
        </w:rPr>
      </w:pPr>
      <w:bookmarkStart w:id="1" w:name="_Hlk110524087"/>
      <w:bookmarkEnd w:id="0"/>
      <w:r>
        <w:rPr>
          <w:rFonts w:ascii="Times New Roman" w:hAnsi="Times New Roman"/>
          <w:sz w:val="24"/>
          <w:szCs w:val="24"/>
        </w:rPr>
        <w:t>Chapter</w:t>
      </w:r>
      <w:r w:rsidR="003D4489">
        <w:rPr>
          <w:rFonts w:ascii="Times New Roman" w:hAnsi="Times New Roman"/>
          <w:sz w:val="24"/>
          <w:szCs w:val="24"/>
        </w:rPr>
        <w:t xml:space="preserve"> 10</w:t>
      </w:r>
      <w:r>
        <w:rPr>
          <w:rFonts w:ascii="Times New Roman" w:hAnsi="Times New Roman"/>
          <w:sz w:val="24"/>
          <w:szCs w:val="24"/>
        </w:rPr>
        <w:t xml:space="preserve"> </w:t>
      </w:r>
      <w:r w:rsidR="003D4489">
        <w:rPr>
          <w:rFonts w:ascii="Times New Roman" w:hAnsi="Times New Roman"/>
          <w:sz w:val="24"/>
          <w:szCs w:val="24"/>
        </w:rPr>
        <w:t xml:space="preserve">covers the range of dissociative disorders, including one of the most controversial diagnosis in the DSM. Dissociative identity disorder (DID) has been debated over time, with some clinicians/researchers firmly supporting the diagnosis while others question if it should be included in the DSM at all. Part of the controversy related to this disorder stems from the sharp increase in cases following the release of the movie </w:t>
      </w:r>
      <w:r w:rsidR="003D4489">
        <w:rPr>
          <w:rFonts w:ascii="Times New Roman" w:hAnsi="Times New Roman"/>
          <w:i/>
          <w:sz w:val="24"/>
          <w:szCs w:val="24"/>
        </w:rPr>
        <w:t>Sybil</w:t>
      </w:r>
      <w:r w:rsidR="003D4489">
        <w:rPr>
          <w:rFonts w:ascii="Times New Roman" w:hAnsi="Times New Roman"/>
          <w:sz w:val="24"/>
          <w:szCs w:val="24"/>
        </w:rPr>
        <w:t xml:space="preserve"> in 1973</w:t>
      </w:r>
      <w:r w:rsidR="00C475EC">
        <w:rPr>
          <w:rFonts w:ascii="Times New Roman" w:hAnsi="Times New Roman"/>
          <w:sz w:val="24"/>
          <w:szCs w:val="24"/>
        </w:rPr>
        <w:t>, which tells the story of a young woman who reportedly had 16 distinct personalities</w:t>
      </w:r>
      <w:r w:rsidR="003D4489">
        <w:rPr>
          <w:rFonts w:ascii="Times New Roman" w:hAnsi="Times New Roman"/>
          <w:sz w:val="24"/>
          <w:szCs w:val="24"/>
        </w:rPr>
        <w:t xml:space="preserve">. Prior to the release of </w:t>
      </w:r>
      <w:r w:rsidR="003D4489">
        <w:rPr>
          <w:rFonts w:ascii="Times New Roman" w:hAnsi="Times New Roman"/>
          <w:i/>
          <w:sz w:val="24"/>
          <w:szCs w:val="24"/>
        </w:rPr>
        <w:t>Sybil</w:t>
      </w:r>
      <w:r w:rsidR="003D4489">
        <w:rPr>
          <w:rFonts w:ascii="Times New Roman" w:hAnsi="Times New Roman"/>
          <w:sz w:val="24"/>
          <w:szCs w:val="24"/>
        </w:rPr>
        <w:t xml:space="preserve"> there were very few cases of DID</w:t>
      </w:r>
      <w:r w:rsidR="00C475EC">
        <w:rPr>
          <w:rFonts w:ascii="Times New Roman" w:hAnsi="Times New Roman"/>
          <w:sz w:val="24"/>
          <w:szCs w:val="24"/>
        </w:rPr>
        <w:t xml:space="preserve"> and the surge</w:t>
      </w:r>
      <w:r>
        <w:rPr>
          <w:rFonts w:ascii="Times New Roman" w:hAnsi="Times New Roman"/>
          <w:sz w:val="24"/>
          <w:szCs w:val="24"/>
        </w:rPr>
        <w:t xml:space="preserve"> </w:t>
      </w:r>
      <w:bookmarkEnd w:id="1"/>
      <w:r w:rsidR="00C475EC">
        <w:rPr>
          <w:rFonts w:ascii="Times New Roman" w:hAnsi="Times New Roman"/>
          <w:sz w:val="24"/>
          <w:szCs w:val="24"/>
        </w:rPr>
        <w:t xml:space="preserve">in cases left many questioning if the media portrayal led to more frequent diagnoses of DID. In this video, you will hear the case for both sides. </w:t>
      </w:r>
      <w:bookmarkStart w:id="2" w:name="_Hlk110524901"/>
    </w:p>
    <w:p w14:paraId="7CBF2E36" w14:textId="77777777" w:rsidR="00E35EA6" w:rsidRDefault="001F4F9F" w:rsidP="000F67BA">
      <w:pPr>
        <w:spacing w:after="0" w:line="240" w:lineRule="auto"/>
        <w:rPr>
          <w:rFonts w:ascii="Times New Roman" w:hAnsi="Times New Roman"/>
          <w:sz w:val="24"/>
          <w:szCs w:val="24"/>
        </w:rPr>
      </w:pPr>
      <w:r>
        <w:rPr>
          <w:rFonts w:ascii="Times New Roman" w:hAnsi="Times New Roman"/>
          <w:sz w:val="24"/>
          <w:szCs w:val="24"/>
        </w:rPr>
        <w:t>As you watch this video, please answer the questions below:</w:t>
      </w:r>
    </w:p>
    <w:bookmarkEnd w:id="2"/>
    <w:p w14:paraId="4D5CC25B" w14:textId="77777777" w:rsidR="00C475EC" w:rsidRDefault="00C475EC">
      <w:pPr>
        <w:rPr>
          <w:rFonts w:ascii="Times New Roman" w:hAnsi="Times New Roman"/>
          <w:sz w:val="24"/>
          <w:szCs w:val="24"/>
        </w:rPr>
      </w:pPr>
    </w:p>
    <w:p w14:paraId="7A98F6E5" w14:textId="77777777" w:rsidR="00FC0014" w:rsidRDefault="00C475EC">
      <w:pPr>
        <w:rPr>
          <w:rFonts w:ascii="Times New Roman" w:hAnsi="Times New Roman"/>
          <w:sz w:val="24"/>
          <w:szCs w:val="24"/>
        </w:rPr>
      </w:pPr>
      <w:r>
        <w:rPr>
          <w:rFonts w:ascii="Times New Roman" w:hAnsi="Times New Roman"/>
          <w:sz w:val="24"/>
          <w:szCs w:val="24"/>
        </w:rPr>
        <w:t xml:space="preserve">1. </w:t>
      </w:r>
      <w:r w:rsidR="00E15533">
        <w:rPr>
          <w:rFonts w:ascii="Times New Roman" w:hAnsi="Times New Roman"/>
          <w:sz w:val="24"/>
          <w:szCs w:val="24"/>
        </w:rPr>
        <w:t xml:space="preserve">What problems exist with media portrayals of dissociative identity disorders? </w:t>
      </w:r>
    </w:p>
    <w:p w14:paraId="5944A73A" w14:textId="77777777" w:rsidR="00E15533" w:rsidRDefault="00C475EC">
      <w:pPr>
        <w:rPr>
          <w:rFonts w:ascii="Times New Roman" w:hAnsi="Times New Roman"/>
          <w:sz w:val="24"/>
          <w:szCs w:val="24"/>
        </w:rPr>
      </w:pPr>
      <w:r>
        <w:rPr>
          <w:rFonts w:ascii="Times New Roman" w:hAnsi="Times New Roman"/>
          <w:sz w:val="24"/>
          <w:szCs w:val="24"/>
        </w:rPr>
        <w:t xml:space="preserve">2. </w:t>
      </w:r>
      <w:r w:rsidR="00E15533">
        <w:rPr>
          <w:rFonts w:ascii="Times New Roman" w:hAnsi="Times New Roman"/>
          <w:sz w:val="24"/>
          <w:szCs w:val="24"/>
        </w:rPr>
        <w:t>Why do some clinicians think that DID might not be the best diagnosis for people with symptoms of DID?</w:t>
      </w:r>
      <w:r w:rsidR="003C3B20">
        <w:rPr>
          <w:rFonts w:ascii="Times New Roman" w:hAnsi="Times New Roman"/>
          <w:sz w:val="24"/>
          <w:szCs w:val="24"/>
        </w:rPr>
        <w:t xml:space="preserve"> What do they suggest instead? </w:t>
      </w:r>
    </w:p>
    <w:p w14:paraId="39D0359C" w14:textId="77777777" w:rsidR="00E15533" w:rsidRDefault="00C475EC">
      <w:pPr>
        <w:rPr>
          <w:rFonts w:ascii="Times New Roman" w:hAnsi="Times New Roman"/>
          <w:sz w:val="24"/>
          <w:szCs w:val="24"/>
        </w:rPr>
      </w:pPr>
      <w:r>
        <w:rPr>
          <w:rFonts w:ascii="Times New Roman" w:hAnsi="Times New Roman"/>
          <w:sz w:val="24"/>
          <w:szCs w:val="24"/>
        </w:rPr>
        <w:t xml:space="preserve">3. </w:t>
      </w:r>
      <w:r w:rsidR="00E15533">
        <w:rPr>
          <w:rFonts w:ascii="Times New Roman" w:hAnsi="Times New Roman"/>
          <w:sz w:val="24"/>
          <w:szCs w:val="24"/>
        </w:rPr>
        <w:t>What are some reasons that some provider</w:t>
      </w:r>
      <w:r w:rsidR="003C3B20">
        <w:rPr>
          <w:rFonts w:ascii="Times New Roman" w:hAnsi="Times New Roman"/>
          <w:sz w:val="24"/>
          <w:szCs w:val="24"/>
        </w:rPr>
        <w:t>s</w:t>
      </w:r>
      <w:r w:rsidR="00E15533">
        <w:rPr>
          <w:rFonts w:ascii="Times New Roman" w:hAnsi="Times New Roman"/>
          <w:sz w:val="24"/>
          <w:szCs w:val="24"/>
        </w:rPr>
        <w:t xml:space="preserve"> </w:t>
      </w:r>
      <w:r w:rsidR="003C3B20">
        <w:rPr>
          <w:rFonts w:ascii="Times New Roman" w:hAnsi="Times New Roman"/>
          <w:sz w:val="24"/>
          <w:szCs w:val="24"/>
        </w:rPr>
        <w:t xml:space="preserve">think it </w:t>
      </w:r>
      <w:r w:rsidR="00E15533">
        <w:rPr>
          <w:rFonts w:ascii="Times New Roman" w:hAnsi="Times New Roman"/>
          <w:sz w:val="24"/>
          <w:szCs w:val="24"/>
        </w:rPr>
        <w:t xml:space="preserve">may not be a valid diagnosis? </w:t>
      </w:r>
      <w:r w:rsidR="003D4489">
        <w:rPr>
          <w:rFonts w:ascii="Times New Roman" w:hAnsi="Times New Roman"/>
          <w:sz w:val="24"/>
          <w:szCs w:val="24"/>
        </w:rPr>
        <w:t>Why do others believe that it is?</w:t>
      </w:r>
    </w:p>
    <w:p w14:paraId="03A57DD6" w14:textId="77777777" w:rsidR="00E15533" w:rsidRDefault="00C475EC">
      <w:pPr>
        <w:rPr>
          <w:rFonts w:ascii="Times New Roman" w:hAnsi="Times New Roman"/>
          <w:sz w:val="24"/>
          <w:szCs w:val="24"/>
        </w:rPr>
      </w:pPr>
      <w:r>
        <w:rPr>
          <w:rFonts w:ascii="Times New Roman" w:hAnsi="Times New Roman"/>
          <w:sz w:val="24"/>
          <w:szCs w:val="24"/>
        </w:rPr>
        <w:t>4.</w:t>
      </w:r>
      <w:r w:rsidR="00E15533">
        <w:rPr>
          <w:rFonts w:ascii="Times New Roman" w:hAnsi="Times New Roman"/>
          <w:sz w:val="24"/>
          <w:szCs w:val="24"/>
        </w:rPr>
        <w:t xml:space="preserve">What do you </w:t>
      </w:r>
      <w:r w:rsidR="003C3B20">
        <w:rPr>
          <w:rFonts w:ascii="Times New Roman" w:hAnsi="Times New Roman"/>
          <w:sz w:val="24"/>
          <w:szCs w:val="24"/>
        </w:rPr>
        <w:t xml:space="preserve">personally </w:t>
      </w:r>
      <w:r w:rsidR="00E15533">
        <w:rPr>
          <w:rFonts w:ascii="Times New Roman" w:hAnsi="Times New Roman"/>
          <w:sz w:val="24"/>
          <w:szCs w:val="24"/>
        </w:rPr>
        <w:t xml:space="preserve">think about DID as a diagnosis? </w:t>
      </w:r>
    </w:p>
    <w:p w14:paraId="7ED93E40" w14:textId="77777777" w:rsidR="00E15533" w:rsidRDefault="00E15533">
      <w:pPr>
        <w:rPr>
          <w:rFonts w:ascii="Times New Roman" w:hAnsi="Times New Roman"/>
          <w:sz w:val="24"/>
          <w:szCs w:val="24"/>
        </w:rPr>
      </w:pPr>
    </w:p>
    <w:sectPr w:rsidR="00E155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F0"/>
    <w:rsid w:val="0002411C"/>
    <w:rsid w:val="00035A41"/>
    <w:rsid w:val="000D1B18"/>
    <w:rsid w:val="000F67BA"/>
    <w:rsid w:val="00184757"/>
    <w:rsid w:val="001B0715"/>
    <w:rsid w:val="001F4F9F"/>
    <w:rsid w:val="00210FD4"/>
    <w:rsid w:val="00211FAE"/>
    <w:rsid w:val="0021558B"/>
    <w:rsid w:val="00227637"/>
    <w:rsid w:val="00236140"/>
    <w:rsid w:val="00244141"/>
    <w:rsid w:val="00254283"/>
    <w:rsid w:val="002A3E72"/>
    <w:rsid w:val="002C6CC6"/>
    <w:rsid w:val="002C7531"/>
    <w:rsid w:val="002E0E58"/>
    <w:rsid w:val="00304E6F"/>
    <w:rsid w:val="00363383"/>
    <w:rsid w:val="003C3B20"/>
    <w:rsid w:val="003D4489"/>
    <w:rsid w:val="004424E7"/>
    <w:rsid w:val="00443C28"/>
    <w:rsid w:val="004B2111"/>
    <w:rsid w:val="004C49A4"/>
    <w:rsid w:val="004F7A40"/>
    <w:rsid w:val="0054183B"/>
    <w:rsid w:val="005C2F52"/>
    <w:rsid w:val="005C42D0"/>
    <w:rsid w:val="005E0B5D"/>
    <w:rsid w:val="00626A7D"/>
    <w:rsid w:val="006B025D"/>
    <w:rsid w:val="00712635"/>
    <w:rsid w:val="00783DEC"/>
    <w:rsid w:val="007C41EB"/>
    <w:rsid w:val="008E191F"/>
    <w:rsid w:val="009034C4"/>
    <w:rsid w:val="00955B1C"/>
    <w:rsid w:val="0097611D"/>
    <w:rsid w:val="009A606A"/>
    <w:rsid w:val="00A92480"/>
    <w:rsid w:val="00BA743E"/>
    <w:rsid w:val="00BD0748"/>
    <w:rsid w:val="00C475EC"/>
    <w:rsid w:val="00D441AE"/>
    <w:rsid w:val="00D82787"/>
    <w:rsid w:val="00D838A4"/>
    <w:rsid w:val="00DF254B"/>
    <w:rsid w:val="00E07862"/>
    <w:rsid w:val="00E15533"/>
    <w:rsid w:val="00E35EA6"/>
    <w:rsid w:val="00E561EC"/>
    <w:rsid w:val="00F308C4"/>
    <w:rsid w:val="00F32BF0"/>
    <w:rsid w:val="00F6431E"/>
    <w:rsid w:val="00F81C64"/>
    <w:rsid w:val="00F87F1A"/>
    <w:rsid w:val="00FC0014"/>
    <w:rsid w:val="00FC0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9523B"/>
  <w15:chartTrackingRefBased/>
  <w15:docId w15:val="{27852158-69DE-49CA-AAF7-0C593C14F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BF0"/>
    <w:pPr>
      <w:spacing w:after="200" w:line="276"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2BF0"/>
    <w:rPr>
      <w:color w:val="0000FF"/>
      <w:u w:val="single"/>
    </w:rPr>
  </w:style>
  <w:style w:type="paragraph" w:customStyle="1" w:styleId="Pa13">
    <w:name w:val="Pa13"/>
    <w:basedOn w:val="Normal"/>
    <w:next w:val="Normal"/>
    <w:uiPriority w:val="99"/>
    <w:rsid w:val="00F32BF0"/>
    <w:pPr>
      <w:autoSpaceDE w:val="0"/>
      <w:autoSpaceDN w:val="0"/>
      <w:adjustRightInd w:val="0"/>
      <w:spacing w:after="0" w:line="281" w:lineRule="atLeast"/>
    </w:pPr>
    <w:rPr>
      <w:rFonts w:ascii="Helvetica Neue" w:eastAsiaTheme="minorHAnsi" w:hAnsi="Helvetica Neue" w:cstheme="minorBidi"/>
      <w:sz w:val="24"/>
      <w:szCs w:val="24"/>
    </w:rPr>
  </w:style>
  <w:style w:type="character" w:styleId="UnresolvedMention">
    <w:name w:val="Unresolved Mention"/>
    <w:basedOn w:val="DefaultParagraphFont"/>
    <w:uiPriority w:val="99"/>
    <w:semiHidden/>
    <w:unhideWhenUsed/>
    <w:rsid w:val="002C6CC6"/>
    <w:rPr>
      <w:color w:val="605E5C"/>
      <w:shd w:val="clear" w:color="auto" w:fill="E1DFDD"/>
    </w:rPr>
  </w:style>
  <w:style w:type="character" w:styleId="FollowedHyperlink">
    <w:name w:val="FollowedHyperlink"/>
    <w:basedOn w:val="DefaultParagraphFont"/>
    <w:uiPriority w:val="99"/>
    <w:semiHidden/>
    <w:unhideWhenUsed/>
    <w:rsid w:val="00626A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13176">
      <w:bodyDiv w:val="1"/>
      <w:marLeft w:val="0"/>
      <w:marRight w:val="0"/>
      <w:marTop w:val="0"/>
      <w:marBottom w:val="0"/>
      <w:divBdr>
        <w:top w:val="none" w:sz="0" w:space="0" w:color="auto"/>
        <w:left w:val="none" w:sz="0" w:space="0" w:color="auto"/>
        <w:bottom w:val="none" w:sz="0" w:space="0" w:color="auto"/>
        <w:right w:val="none" w:sz="0" w:space="0" w:color="auto"/>
      </w:divBdr>
    </w:div>
    <w:div w:id="195777756">
      <w:bodyDiv w:val="1"/>
      <w:marLeft w:val="0"/>
      <w:marRight w:val="0"/>
      <w:marTop w:val="0"/>
      <w:marBottom w:val="0"/>
      <w:divBdr>
        <w:top w:val="none" w:sz="0" w:space="0" w:color="auto"/>
        <w:left w:val="none" w:sz="0" w:space="0" w:color="auto"/>
        <w:bottom w:val="none" w:sz="0" w:space="0" w:color="auto"/>
        <w:right w:val="none" w:sz="0" w:space="0" w:color="auto"/>
      </w:divBdr>
    </w:div>
    <w:div w:id="718673443">
      <w:bodyDiv w:val="1"/>
      <w:marLeft w:val="0"/>
      <w:marRight w:val="0"/>
      <w:marTop w:val="0"/>
      <w:marBottom w:val="0"/>
      <w:divBdr>
        <w:top w:val="none" w:sz="0" w:space="0" w:color="auto"/>
        <w:left w:val="none" w:sz="0" w:space="0" w:color="auto"/>
        <w:bottom w:val="none" w:sz="0" w:space="0" w:color="auto"/>
        <w:right w:val="none" w:sz="0" w:space="0" w:color="auto"/>
      </w:divBdr>
    </w:div>
    <w:div w:id="1741516759">
      <w:bodyDiv w:val="1"/>
      <w:marLeft w:val="0"/>
      <w:marRight w:val="0"/>
      <w:marTop w:val="0"/>
      <w:marBottom w:val="0"/>
      <w:divBdr>
        <w:top w:val="none" w:sz="0" w:space="0" w:color="auto"/>
        <w:left w:val="none" w:sz="0" w:space="0" w:color="auto"/>
        <w:bottom w:val="none" w:sz="0" w:space="0" w:color="auto"/>
        <w:right w:val="none" w:sz="0" w:space="0" w:color="auto"/>
      </w:divBdr>
    </w:div>
    <w:div w:id="204952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l4hVtBV5o4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Wrona, Megan</dc:creator>
  <cp:keywords/>
  <dc:description/>
  <cp:lastModifiedBy>Daniel Luciano</cp:lastModifiedBy>
  <cp:revision>6</cp:revision>
  <dcterms:created xsi:type="dcterms:W3CDTF">2022-08-04T23:17:00Z</dcterms:created>
  <dcterms:modified xsi:type="dcterms:W3CDTF">2022-08-11T15:30:00Z</dcterms:modified>
</cp:coreProperties>
</file>